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70" w:rsidRDefault="008A5A70" w:rsidP="008A5A70">
      <w:pPr>
        <w:pStyle w:val="Default"/>
        <w:jc w:val="center"/>
      </w:pPr>
      <w:r>
        <w:t xml:space="preserve"> </w:t>
      </w:r>
    </w:p>
    <w:p w:rsidR="008A5A70" w:rsidRDefault="008A5A70" w:rsidP="008A5A70">
      <w:pPr>
        <w:pStyle w:val="Default"/>
        <w:jc w:val="center"/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Информация о проведении общероссийского дня приема граждан в День Конституции Российской Федерации </w:t>
      </w:r>
    </w:p>
    <w:p w:rsidR="008A5A70" w:rsidRDefault="008A5A70" w:rsidP="008A5A70">
      <w:pPr>
        <w:pStyle w:val="Default"/>
        <w:jc w:val="center"/>
      </w:pPr>
      <w:r>
        <w:rPr>
          <w:b/>
          <w:bCs/>
          <w:sz w:val="28"/>
          <w:szCs w:val="28"/>
          <w:u w:val="single"/>
        </w:rPr>
        <w:t>12 декабря</w:t>
      </w:r>
      <w:r>
        <w:rPr>
          <w:b/>
          <w:bCs/>
          <w:sz w:val="28"/>
          <w:szCs w:val="28"/>
          <w:u w:val="single"/>
        </w:rPr>
        <w:t xml:space="preserve"> 2014</w:t>
      </w:r>
      <w:r>
        <w:rPr>
          <w:b/>
          <w:bCs/>
          <w:sz w:val="28"/>
          <w:szCs w:val="28"/>
          <w:u w:val="single"/>
        </w:rPr>
        <w:t xml:space="preserve"> года </w:t>
      </w:r>
    </w:p>
    <w:p w:rsidR="008A5A70" w:rsidRDefault="008A5A70" w:rsidP="008A5A70">
      <w:pPr>
        <w:pStyle w:val="Default"/>
        <w:spacing w:before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sz w:val="28"/>
          <w:szCs w:val="28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 </w:t>
      </w:r>
    </w:p>
    <w:p w:rsidR="008A5A70" w:rsidRDefault="008A5A70" w:rsidP="008A5A70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>
        <w:rPr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8A5A70" w:rsidRDefault="008A5A70" w:rsidP="008A5A70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 </w:t>
      </w:r>
    </w:p>
    <w:p w:rsidR="008A5A70" w:rsidRDefault="008A5A70" w:rsidP="008A5A7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 </w:t>
      </w:r>
    </w:p>
    <w:p w:rsidR="00AD6FAA" w:rsidRDefault="008A5A70" w:rsidP="008A5A70">
      <w:r>
        <w:rPr>
          <w:sz w:val="28"/>
          <w:szCs w:val="28"/>
        </w:rPr>
        <w:t>Информация об адресах проведения 12 декабря</w:t>
      </w:r>
      <w:r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 сети Интернет.</w:t>
      </w:r>
    </w:p>
    <w:sectPr w:rsidR="00AD6FAA" w:rsidSect="008A5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CD"/>
    <w:rsid w:val="004636CD"/>
    <w:rsid w:val="008A5A70"/>
    <w:rsid w:val="00A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2014-11-26T11:11:00Z</dcterms:created>
  <dcterms:modified xsi:type="dcterms:W3CDTF">2014-11-26T11:12:00Z</dcterms:modified>
</cp:coreProperties>
</file>